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lak do pistoleru na gorąco herbin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wyposażenie plastyczne takie jak złoty lak do pistoleru na gorąco herbin a także przybory do pisania czy rysunku. Sprawdź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lak do pistoleru na gorąco herbin i inne akcesoria plastyczne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wysokiej klasy akcesoria plastyczne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złoty lak do pistoleru na gorąco herbin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Sklep online Calligrafun a wyposażenie dla kaligrafa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zawodów wymaga od pracownika konkretnego wyposażenia, by ten mógł odpowiednio wykonywać obowiązki pracownicze. Dla pracownika biurowego będzie to na przykład komputer, dla budowlańca narzędzia, dla nauczyciela podręcznik a dla kaligrafa czy grafika akcesoria plastyczne i przybory do pisania. W sklepie online Calligrafun znajdziemy wyselekcjonowane przybory, z ktorych korzystać mogą artyści, rysownicy, graficy, architekci czy osoby zajmujące się kaligrafią.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złoty lak do pistoleru na gorąco herbin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Złoty lak do pistoleru na gorąco herbin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szybko i efektywnie zalakować duże ilości kopert, lak do pistoletu jest jednym z najlepszych rozwiązań, dostępnych na rynku. Zarówno sam pistolet jak i kolorowe laki znajdziesz w sklepie online Calligrafun.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lak do pistoleru na gorąco herbin</w:t>
      </w:r>
      <w:r>
        <w:rPr>
          <w:rFonts w:ascii="calibri" w:hAnsi="calibri" w:eastAsia="calibri" w:cs="calibri"/>
          <w:sz w:val="24"/>
          <w:szCs w:val="24"/>
        </w:rPr>
        <w:t xml:space="preserve"> i inne propozycje, w katalogu online sklepu z wyposażeniem plastycznym i piśmienniczym.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zloty-lak-do-pistoletu-herbin-6sz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